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B" w:rsidRDefault="00645210" w:rsidP="00A5064B">
      <w:pPr>
        <w:jc w:val="right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4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4B">
        <w:t xml:space="preserve"> </w:t>
      </w:r>
      <w:r w:rsidR="00A5064B">
        <w:br w:type="textWrapping" w:clear="all"/>
      </w:r>
    </w:p>
    <w:p w:rsidR="00A5064B" w:rsidRDefault="00A5064B" w:rsidP="00A5064B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A5064B" w:rsidRDefault="00A5064B" w:rsidP="00A5064B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A5064B" w:rsidRDefault="00A5064B" w:rsidP="00A5064B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A5064B" w:rsidRDefault="00FC68B0" w:rsidP="00A5064B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 xml:space="preserve">Четвертого </w:t>
      </w:r>
      <w:r w:rsidR="00A5064B">
        <w:rPr>
          <w:b/>
        </w:rPr>
        <w:t>созыва</w:t>
      </w:r>
    </w:p>
    <w:p w:rsidR="00A5064B" w:rsidRDefault="00A5064B" w:rsidP="00A5064B">
      <w:pPr>
        <w:jc w:val="center"/>
        <w:rPr>
          <w:b/>
        </w:rPr>
      </w:pPr>
    </w:p>
    <w:p w:rsidR="00A5064B" w:rsidRDefault="00A5064B" w:rsidP="00A5064B">
      <w:pPr>
        <w:jc w:val="center"/>
        <w:rPr>
          <w:b/>
        </w:rPr>
      </w:pPr>
    </w:p>
    <w:p w:rsidR="00A5064B" w:rsidRDefault="00A5064B" w:rsidP="00A5064B">
      <w:pPr>
        <w:jc w:val="center"/>
        <w:rPr>
          <w:b/>
        </w:rPr>
      </w:pPr>
      <w:r>
        <w:rPr>
          <w:b/>
        </w:rPr>
        <w:t>РЕШЕНИЕ</w:t>
      </w:r>
    </w:p>
    <w:p w:rsidR="00A5064B" w:rsidRDefault="00A5064B" w:rsidP="00A5064B">
      <w:pPr>
        <w:jc w:val="center"/>
        <w:rPr>
          <w:b/>
        </w:rPr>
      </w:pPr>
    </w:p>
    <w:p w:rsidR="00A5064B" w:rsidRDefault="00A5064B" w:rsidP="00A5064B">
      <w:pPr>
        <w:jc w:val="center"/>
        <w:rPr>
          <w:b/>
        </w:rPr>
      </w:pPr>
    </w:p>
    <w:p w:rsidR="00A5064B" w:rsidRDefault="00A5064B" w:rsidP="00A5064B">
      <w:pPr>
        <w:jc w:val="center"/>
        <w:rPr>
          <w:b/>
        </w:rPr>
      </w:pPr>
      <w:r>
        <w:rPr>
          <w:b/>
        </w:rPr>
        <w:t xml:space="preserve">от </w:t>
      </w:r>
      <w:r w:rsidR="00E37FDD">
        <w:rPr>
          <w:b/>
        </w:rPr>
        <w:t xml:space="preserve">7 октября </w:t>
      </w:r>
      <w:r w:rsidR="00FC68B0">
        <w:rPr>
          <w:b/>
        </w:rPr>
        <w:t>2020</w:t>
      </w:r>
      <w:r>
        <w:rPr>
          <w:b/>
        </w:rPr>
        <w:t xml:space="preserve"> г</w:t>
      </w:r>
      <w:r w:rsidR="00907795">
        <w:rPr>
          <w:b/>
        </w:rPr>
        <w:t xml:space="preserve">ода              </w:t>
      </w:r>
      <w:r>
        <w:rPr>
          <w:b/>
        </w:rPr>
        <w:t xml:space="preserve">                                         </w:t>
      </w:r>
      <w:r w:rsidR="00907795">
        <w:rPr>
          <w:b/>
        </w:rPr>
        <w:t xml:space="preserve">                </w:t>
      </w:r>
      <w:r>
        <w:rPr>
          <w:b/>
        </w:rPr>
        <w:t xml:space="preserve">                           № </w:t>
      </w:r>
      <w:r w:rsidR="00E37FDD">
        <w:rPr>
          <w:b/>
        </w:rPr>
        <w:t>3</w:t>
      </w:r>
    </w:p>
    <w:p w:rsidR="00D92F9C" w:rsidRPr="0048415E" w:rsidRDefault="00D92F9C" w:rsidP="00D92F9C">
      <w:pPr>
        <w:ind w:firstLine="720"/>
        <w:jc w:val="both"/>
        <w:rPr>
          <w:sz w:val="22"/>
          <w:szCs w:val="22"/>
        </w:rPr>
      </w:pPr>
    </w:p>
    <w:p w:rsidR="00D92F9C" w:rsidRDefault="00D92F9C" w:rsidP="00D92F9C">
      <w:pPr>
        <w:jc w:val="both"/>
        <w:rPr>
          <w:b/>
        </w:rPr>
      </w:pPr>
    </w:p>
    <w:p w:rsidR="00563559" w:rsidRPr="00C2337B" w:rsidRDefault="000B7EE9" w:rsidP="00563559">
      <w:pPr>
        <w:jc w:val="both"/>
        <w:rPr>
          <w:b/>
        </w:rPr>
      </w:pPr>
      <w:r>
        <w:rPr>
          <w:b/>
        </w:rPr>
        <w:t>О</w:t>
      </w:r>
      <w:r w:rsidR="002A4360">
        <w:rPr>
          <w:b/>
        </w:rPr>
        <w:t xml:space="preserve"> формировании и утверждении персонального состава </w:t>
      </w:r>
      <w:r w:rsidR="00D50B92">
        <w:rPr>
          <w:b/>
        </w:rPr>
        <w:t>постоянных</w:t>
      </w:r>
      <w:r w:rsidR="00563559" w:rsidRPr="00C2337B">
        <w:rPr>
          <w:b/>
        </w:rPr>
        <w:t xml:space="preserve"> комиссий Совета Фурмановского городского поселения</w:t>
      </w:r>
      <w:r w:rsidR="00F32C7D" w:rsidRPr="00C2337B">
        <w:rPr>
          <w:b/>
        </w:rPr>
        <w:t xml:space="preserve"> </w:t>
      </w:r>
      <w:r w:rsidR="00FC68B0">
        <w:rPr>
          <w:b/>
        </w:rPr>
        <w:t>четвертого</w:t>
      </w:r>
      <w:r w:rsidR="00F32C7D" w:rsidRPr="00C2337B">
        <w:rPr>
          <w:b/>
        </w:rPr>
        <w:t xml:space="preserve"> созыва</w:t>
      </w:r>
    </w:p>
    <w:p w:rsidR="00563559" w:rsidRDefault="00563559" w:rsidP="00563559">
      <w:pPr>
        <w:jc w:val="both"/>
      </w:pPr>
      <w:r>
        <w:t xml:space="preserve"> </w:t>
      </w:r>
    </w:p>
    <w:p w:rsidR="00563559" w:rsidRDefault="00563559" w:rsidP="00563559">
      <w:pPr>
        <w:jc w:val="both"/>
      </w:pPr>
    </w:p>
    <w:p w:rsidR="003039E8" w:rsidRDefault="00AC3566" w:rsidP="003039E8">
      <w:pPr>
        <w:jc w:val="both"/>
      </w:pPr>
      <w:r>
        <w:t xml:space="preserve">         </w:t>
      </w:r>
      <w:r w:rsidR="00563559">
        <w:t xml:space="preserve">В соответствии с главой 3 Регламента </w:t>
      </w:r>
      <w:r w:rsidR="00D66227">
        <w:t>Совета Фурмановского городского поселения Фурмановского муниципального района Ивановской области</w:t>
      </w:r>
      <w:r w:rsidR="00D50B92">
        <w:t>,</w:t>
      </w:r>
      <w:r w:rsidR="00410247">
        <w:t xml:space="preserve"> утвержденного</w:t>
      </w:r>
      <w:r w:rsidR="00D50B92">
        <w:t xml:space="preserve"> </w:t>
      </w:r>
      <w:r w:rsidR="00410247" w:rsidRPr="00410247">
        <w:t>Решением Совета Фурмановского городск</w:t>
      </w:r>
      <w:r w:rsidR="00410247">
        <w:t xml:space="preserve">ого поселения от 18.10.2012 № 42, </w:t>
      </w:r>
      <w:r w:rsidR="00D50B92">
        <w:t xml:space="preserve">Положением о </w:t>
      </w:r>
      <w:r w:rsidR="00D50B92">
        <w:rPr>
          <w:bCs/>
        </w:rPr>
        <w:t>постоянных комиссиях Совета Фурмановского горо</w:t>
      </w:r>
      <w:r w:rsidR="00410247">
        <w:rPr>
          <w:bCs/>
        </w:rPr>
        <w:t>дского поселения, утвержденным</w:t>
      </w:r>
      <w:r w:rsidR="00CC13A9">
        <w:rPr>
          <w:bCs/>
        </w:rPr>
        <w:t xml:space="preserve"> Р</w:t>
      </w:r>
      <w:r w:rsidR="00D50B92">
        <w:rPr>
          <w:bCs/>
        </w:rPr>
        <w:t>ешением Совета</w:t>
      </w:r>
      <w:r w:rsidR="00CC13A9" w:rsidRPr="00CC13A9">
        <w:t xml:space="preserve"> </w:t>
      </w:r>
      <w:r w:rsidR="00CC13A9" w:rsidRPr="00CC13A9">
        <w:rPr>
          <w:bCs/>
        </w:rPr>
        <w:t>Фурмановского городского поселения</w:t>
      </w:r>
      <w:r w:rsidR="00D50B92">
        <w:rPr>
          <w:bCs/>
        </w:rPr>
        <w:t xml:space="preserve"> от 18.10.2012 №</w:t>
      </w:r>
      <w:r w:rsidR="00CC13A9">
        <w:rPr>
          <w:bCs/>
        </w:rPr>
        <w:t xml:space="preserve"> </w:t>
      </w:r>
      <w:r w:rsidR="00D50B92">
        <w:rPr>
          <w:bCs/>
        </w:rPr>
        <w:t>43</w:t>
      </w:r>
      <w:r w:rsidR="00CC13A9">
        <w:rPr>
          <w:bCs/>
        </w:rPr>
        <w:t xml:space="preserve">, </w:t>
      </w:r>
      <w:r w:rsidR="003039E8">
        <w:t>Совет Фурмановского городского поселения</w:t>
      </w:r>
    </w:p>
    <w:p w:rsidR="00EE0C1F" w:rsidRDefault="003039E8" w:rsidP="00531D2C">
      <w:r>
        <w:t>РЕШИЛ:</w:t>
      </w:r>
    </w:p>
    <w:p w:rsidR="00FC68B0" w:rsidRDefault="00CC13A9" w:rsidP="00531D2C">
      <w:pPr>
        <w:ind w:firstLine="851"/>
        <w:jc w:val="both"/>
      </w:pPr>
      <w:r>
        <w:t>1.</w:t>
      </w:r>
      <w:r w:rsidR="00073577">
        <w:t>Сформировать</w:t>
      </w:r>
      <w:r w:rsidR="00FC68B0">
        <w:t xml:space="preserve"> на срок полномочий </w:t>
      </w:r>
      <w:r w:rsidR="00FC68B0" w:rsidRPr="00FC68B0">
        <w:t xml:space="preserve">Совета Фурмановского городского поселения </w:t>
      </w:r>
      <w:r w:rsidR="00FC68B0">
        <w:t xml:space="preserve"> четвертого созыва п</w:t>
      </w:r>
      <w:r w:rsidR="00FC68B0" w:rsidRPr="00FC68B0">
        <w:t>о отдельным направлениям своей деятельности</w:t>
      </w:r>
      <w:r w:rsidR="00FC68B0">
        <w:t xml:space="preserve"> две постоянные комиссии: </w:t>
      </w:r>
    </w:p>
    <w:p w:rsidR="00FC68B0" w:rsidRDefault="00FC68B0" w:rsidP="00531D2C">
      <w:pPr>
        <w:ind w:firstLine="851"/>
        <w:jc w:val="both"/>
      </w:pPr>
      <w:r>
        <w:t>1.1.</w:t>
      </w:r>
      <w:r w:rsidRPr="00FC68B0">
        <w:t>по бюджету, финансово-экономическим вопросам и налоговой политике</w:t>
      </w:r>
      <w:r>
        <w:t>;</w:t>
      </w:r>
    </w:p>
    <w:p w:rsidR="00E452AB" w:rsidRDefault="00FC68B0" w:rsidP="00531D2C">
      <w:pPr>
        <w:ind w:firstLine="851"/>
        <w:jc w:val="both"/>
      </w:pPr>
      <w:r>
        <w:t>1.2.</w:t>
      </w:r>
      <w:r w:rsidRPr="00FC68B0">
        <w:t>по вопросам жилищно-коммунального хозяйства, местному самоуправлению и  социальной политике</w:t>
      </w:r>
      <w:r>
        <w:t>.</w:t>
      </w:r>
    </w:p>
    <w:p w:rsidR="00FC68B0" w:rsidRDefault="00FC68B0" w:rsidP="00531D2C">
      <w:pPr>
        <w:ind w:firstLine="851"/>
        <w:jc w:val="both"/>
      </w:pPr>
      <w:r>
        <w:t>2.Утвердить персональный  состав постоянных комиссий Совета Фурмановского городского поселения четвертого созыва согласно Приложению.</w:t>
      </w:r>
    </w:p>
    <w:p w:rsidR="00E37FDD" w:rsidRDefault="00673AD0" w:rsidP="00531D2C">
      <w:pPr>
        <w:ind w:firstLine="851"/>
        <w:jc w:val="both"/>
      </w:pPr>
      <w:r>
        <w:t xml:space="preserve">3. </w:t>
      </w:r>
      <w:r w:rsidR="00E37FDD">
        <w:t>Избрать председателя</w:t>
      </w:r>
      <w:r>
        <w:t>м</w:t>
      </w:r>
      <w:r w:rsidR="00E37FDD">
        <w:t>и:</w:t>
      </w:r>
    </w:p>
    <w:p w:rsidR="00E37FDD" w:rsidRDefault="00E37FDD" w:rsidP="00531D2C">
      <w:pPr>
        <w:ind w:firstLine="851"/>
        <w:jc w:val="both"/>
      </w:pPr>
      <w:r>
        <w:t xml:space="preserve"> постоянной комиссии</w:t>
      </w:r>
      <w:r w:rsidR="00673AD0">
        <w:t xml:space="preserve"> </w:t>
      </w:r>
      <w:r w:rsidR="00673AD0" w:rsidRPr="00673AD0">
        <w:t>Совета Фурмановского городского поселения четвертого созыва</w:t>
      </w:r>
      <w:r>
        <w:t xml:space="preserve"> </w:t>
      </w:r>
      <w:r w:rsidR="00673AD0" w:rsidRPr="00673AD0">
        <w:t xml:space="preserve"> по бюджету, финансово-экономическим вопросам и налоговой политике</w:t>
      </w:r>
      <w:r w:rsidR="00673AD0">
        <w:t xml:space="preserve"> </w:t>
      </w:r>
      <w:r w:rsidR="00C95368" w:rsidRPr="00C95368">
        <w:t>Саломатину Ирину Юрьевну</w:t>
      </w:r>
      <w:r w:rsidR="00673AD0">
        <w:t xml:space="preserve">, </w:t>
      </w:r>
    </w:p>
    <w:p w:rsidR="00673AD0" w:rsidRDefault="00673AD0" w:rsidP="00531D2C">
      <w:pPr>
        <w:ind w:firstLine="851"/>
        <w:jc w:val="both"/>
      </w:pPr>
      <w:r w:rsidRPr="00673AD0">
        <w:t>постоянной комиссии Совета Фурмановского городского поселения четвертого созыва по вопросам жилищно-коммунального хозяйства, местному самоуправлению и  социальной политике</w:t>
      </w:r>
      <w:r>
        <w:t xml:space="preserve"> </w:t>
      </w:r>
      <w:r w:rsidR="00C95368" w:rsidRPr="00C95368">
        <w:t xml:space="preserve">Рябова </w:t>
      </w:r>
      <w:r>
        <w:t>Константина Борисовича.</w:t>
      </w:r>
    </w:p>
    <w:p w:rsidR="00CC13A9" w:rsidRDefault="00FC68B0" w:rsidP="00531D2C">
      <w:pPr>
        <w:autoSpaceDE w:val="0"/>
        <w:autoSpaceDN w:val="0"/>
        <w:adjustRightInd w:val="0"/>
        <w:ind w:firstLine="851"/>
        <w:jc w:val="both"/>
      </w:pPr>
      <w:r>
        <w:t>3</w:t>
      </w:r>
      <w:r w:rsidR="00CC13A9">
        <w:t>.</w:t>
      </w:r>
      <w:r w:rsidR="005455A0" w:rsidRPr="005455A0">
        <w:t xml:space="preserve">Настоящее </w:t>
      </w:r>
      <w:r w:rsidR="00CC13A9">
        <w:t>Р</w:t>
      </w:r>
      <w:r w:rsidR="005455A0" w:rsidRPr="005455A0">
        <w:t>ешение вступает в силу с</w:t>
      </w:r>
      <w:r w:rsidR="00D66227">
        <w:t>о дня его принятия</w:t>
      </w:r>
      <w:r w:rsidR="005455A0">
        <w:t>.</w:t>
      </w:r>
    </w:p>
    <w:p w:rsidR="00CC13A9" w:rsidRDefault="00FC68B0" w:rsidP="00531D2C">
      <w:pPr>
        <w:autoSpaceDE w:val="0"/>
        <w:autoSpaceDN w:val="0"/>
        <w:adjustRightInd w:val="0"/>
        <w:ind w:firstLine="851"/>
        <w:jc w:val="both"/>
      </w:pPr>
      <w:r>
        <w:t>4</w:t>
      </w:r>
      <w:r w:rsidR="00CC13A9"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97361A" w:rsidRDefault="0097361A" w:rsidP="003039E8">
      <w:pPr>
        <w:autoSpaceDE w:val="0"/>
        <w:autoSpaceDN w:val="0"/>
        <w:adjustRightInd w:val="0"/>
        <w:jc w:val="both"/>
      </w:pPr>
    </w:p>
    <w:p w:rsidR="00D92F9C" w:rsidRDefault="00D92F9C" w:rsidP="00D92F9C">
      <w:pPr>
        <w:autoSpaceDE w:val="0"/>
        <w:autoSpaceDN w:val="0"/>
        <w:adjustRightInd w:val="0"/>
        <w:ind w:firstLine="540"/>
        <w:jc w:val="both"/>
      </w:pPr>
    </w:p>
    <w:p w:rsidR="00907795" w:rsidRDefault="00907795" w:rsidP="00D92F9C">
      <w:pPr>
        <w:autoSpaceDE w:val="0"/>
        <w:autoSpaceDN w:val="0"/>
        <w:adjustRightInd w:val="0"/>
        <w:ind w:firstLine="540"/>
        <w:jc w:val="both"/>
      </w:pPr>
    </w:p>
    <w:p w:rsidR="000B7EE9" w:rsidRDefault="00A5064B" w:rsidP="00D12B3B">
      <w:pPr>
        <w:rPr>
          <w:b/>
        </w:rPr>
      </w:pPr>
      <w:r>
        <w:rPr>
          <w:b/>
        </w:rPr>
        <w:t xml:space="preserve">Глава Фурмановского городского поселения     </w:t>
      </w:r>
      <w:r w:rsidR="00D12B3B">
        <w:rPr>
          <w:b/>
        </w:rPr>
        <w:t xml:space="preserve">                                        Т.Н.Смирнова</w:t>
      </w:r>
      <w:r>
        <w:rPr>
          <w:b/>
        </w:rPr>
        <w:t xml:space="preserve">    </w:t>
      </w:r>
    </w:p>
    <w:p w:rsidR="00D12B3B" w:rsidRDefault="00D12B3B" w:rsidP="00D12B3B">
      <w:pPr>
        <w:rPr>
          <w:sz w:val="20"/>
          <w:szCs w:val="20"/>
        </w:rPr>
      </w:pPr>
    </w:p>
    <w:p w:rsidR="000B7EE9" w:rsidRPr="000B7EE9" w:rsidRDefault="000B7EE9" w:rsidP="000B7EE9">
      <w:pPr>
        <w:tabs>
          <w:tab w:val="left" w:pos="0"/>
        </w:tabs>
        <w:ind w:firstLine="180"/>
        <w:jc w:val="right"/>
        <w:rPr>
          <w:sz w:val="22"/>
          <w:szCs w:val="22"/>
        </w:rPr>
      </w:pPr>
      <w:r w:rsidRPr="000B7EE9">
        <w:rPr>
          <w:sz w:val="22"/>
          <w:szCs w:val="22"/>
        </w:rPr>
        <w:t xml:space="preserve">Приложение </w:t>
      </w:r>
    </w:p>
    <w:p w:rsidR="000B7EE9" w:rsidRPr="000B7EE9" w:rsidRDefault="000B7EE9" w:rsidP="000B7EE9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B7EE9">
        <w:rPr>
          <w:sz w:val="22"/>
          <w:szCs w:val="22"/>
        </w:rPr>
        <w:t xml:space="preserve">ешению Совета </w:t>
      </w:r>
    </w:p>
    <w:p w:rsidR="000B7EE9" w:rsidRPr="000B7EE9" w:rsidRDefault="000B7EE9" w:rsidP="000B7EE9">
      <w:pPr>
        <w:jc w:val="right"/>
        <w:rPr>
          <w:sz w:val="22"/>
          <w:szCs w:val="22"/>
        </w:rPr>
      </w:pPr>
      <w:r w:rsidRPr="000B7EE9">
        <w:rPr>
          <w:sz w:val="22"/>
          <w:szCs w:val="22"/>
        </w:rPr>
        <w:t>Фурмановского городского поселения</w:t>
      </w:r>
    </w:p>
    <w:p w:rsidR="000B7EE9" w:rsidRPr="000B7EE9" w:rsidRDefault="00D12B3B" w:rsidP="000B7EE9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07.10.</w:t>
      </w:r>
      <w:r w:rsidR="00FC68B0">
        <w:rPr>
          <w:sz w:val="22"/>
          <w:szCs w:val="22"/>
        </w:rPr>
        <w:t xml:space="preserve">2020г. № </w:t>
      </w:r>
      <w:r w:rsidR="00E37FDD">
        <w:rPr>
          <w:sz w:val="22"/>
          <w:szCs w:val="22"/>
        </w:rPr>
        <w:t>3</w:t>
      </w:r>
    </w:p>
    <w:p w:rsidR="000B7EE9" w:rsidRPr="000B7EE9" w:rsidRDefault="000B7EE9" w:rsidP="000B7EE9">
      <w:pPr>
        <w:jc w:val="right"/>
        <w:rPr>
          <w:b/>
          <w:sz w:val="22"/>
          <w:szCs w:val="22"/>
        </w:rPr>
      </w:pPr>
    </w:p>
    <w:p w:rsidR="00D92F9C" w:rsidRDefault="00D92F9C" w:rsidP="00D92F9C">
      <w:pPr>
        <w:jc w:val="center"/>
      </w:pPr>
    </w:p>
    <w:p w:rsidR="00E3096B" w:rsidRDefault="00E3096B" w:rsidP="00D92F9C">
      <w:pPr>
        <w:jc w:val="center"/>
      </w:pPr>
    </w:p>
    <w:p w:rsidR="00122A54" w:rsidRDefault="00122A54" w:rsidP="00122A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2C7D" w:rsidRDefault="00D50B92" w:rsidP="00F32C7D">
      <w:pPr>
        <w:jc w:val="center"/>
        <w:rPr>
          <w:b/>
        </w:rPr>
      </w:pPr>
      <w:r>
        <w:rPr>
          <w:b/>
        </w:rPr>
        <w:t>Персональный состав</w:t>
      </w:r>
      <w:r w:rsidRPr="00D50B92">
        <w:rPr>
          <w:b/>
        </w:rPr>
        <w:t xml:space="preserve"> </w:t>
      </w:r>
      <w:r>
        <w:rPr>
          <w:b/>
        </w:rPr>
        <w:t>постоянных комиссий</w:t>
      </w:r>
    </w:p>
    <w:p w:rsidR="00F32C7D" w:rsidRPr="00F32C7D" w:rsidRDefault="00F32C7D" w:rsidP="00F32C7D">
      <w:pPr>
        <w:jc w:val="center"/>
        <w:rPr>
          <w:b/>
        </w:rPr>
      </w:pPr>
      <w:r w:rsidRPr="00F32C7D">
        <w:rPr>
          <w:b/>
        </w:rPr>
        <w:t>Совета Фурмановского городского поселения</w:t>
      </w:r>
      <w:r>
        <w:rPr>
          <w:b/>
        </w:rPr>
        <w:t xml:space="preserve"> </w:t>
      </w:r>
      <w:r w:rsidR="00FC68B0">
        <w:rPr>
          <w:b/>
        </w:rPr>
        <w:t>четвертого</w:t>
      </w:r>
      <w:r>
        <w:rPr>
          <w:b/>
        </w:rPr>
        <w:t xml:space="preserve"> созыва</w:t>
      </w:r>
    </w:p>
    <w:p w:rsidR="00F32C7D" w:rsidRDefault="00F32C7D" w:rsidP="00F32C7D">
      <w:pPr>
        <w:jc w:val="center"/>
      </w:pPr>
    </w:p>
    <w:p w:rsidR="00F32C7D" w:rsidRDefault="00F32C7D" w:rsidP="00F32C7D">
      <w:pPr>
        <w:jc w:val="center"/>
      </w:pPr>
    </w:p>
    <w:p w:rsidR="00F32C7D" w:rsidRDefault="00F32C7D" w:rsidP="00F32C7D">
      <w:pPr>
        <w:rPr>
          <w:u w:val="single"/>
        </w:rPr>
      </w:pPr>
      <w:r>
        <w:rPr>
          <w:u w:val="single"/>
        </w:rPr>
        <w:t xml:space="preserve">1. Комиссия </w:t>
      </w:r>
      <w:r w:rsidR="009C1360" w:rsidRPr="009C1360">
        <w:rPr>
          <w:u w:val="single"/>
        </w:rPr>
        <w:t>по бюджету, финансово-экономическим вопросам и налоговой политике</w:t>
      </w:r>
      <w:r>
        <w:rPr>
          <w:u w:val="single"/>
        </w:rPr>
        <w:t>:</w:t>
      </w:r>
    </w:p>
    <w:p w:rsidR="00F32C7D" w:rsidRDefault="00A5064B" w:rsidP="00F32C7D">
      <w:pPr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662"/>
        <w:gridCol w:w="6238"/>
      </w:tblGrid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1.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>
              <w:t>Медведева</w:t>
            </w:r>
            <w:r w:rsidRPr="00CE07B4">
              <w:t xml:space="preserve"> Полин</w:t>
            </w:r>
            <w:r>
              <w:t>а</w:t>
            </w:r>
            <w:r w:rsidRPr="00CE07B4">
              <w:t xml:space="preserve"> Евгеньевн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2.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 w:rsidRPr="00CE07B4">
              <w:t>Белов Антон Вячеславович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3.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>
              <w:t>Смирнова</w:t>
            </w:r>
            <w:r w:rsidRPr="00CE07B4">
              <w:t xml:space="preserve"> Ирин</w:t>
            </w:r>
            <w:r>
              <w:t>а</w:t>
            </w:r>
            <w:r w:rsidRPr="00CE07B4">
              <w:t xml:space="preserve"> Юрьевн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4.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 w:rsidRPr="00CE07B4">
              <w:t>Новожилов</w:t>
            </w:r>
            <w:r>
              <w:t>а</w:t>
            </w:r>
            <w:r w:rsidRPr="00CE07B4">
              <w:t xml:space="preserve"> Наталь</w:t>
            </w:r>
            <w:r>
              <w:t>я</w:t>
            </w:r>
            <w:r w:rsidRPr="00CE07B4">
              <w:t xml:space="preserve"> Харлампьевн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5.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 w:rsidRPr="00CE07B4">
              <w:t xml:space="preserve">Гошадзе </w:t>
            </w:r>
            <w:r>
              <w:t>Лариса</w:t>
            </w:r>
            <w:r w:rsidRPr="00CE07B4">
              <w:t xml:space="preserve"> Николаевн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6.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>
              <w:t>Алова</w:t>
            </w:r>
            <w:r w:rsidRPr="00CE07B4">
              <w:t xml:space="preserve"> Натали</w:t>
            </w:r>
            <w:r>
              <w:t>я</w:t>
            </w:r>
            <w:r w:rsidRPr="00CE07B4">
              <w:t xml:space="preserve"> Николаевн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7.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>
              <w:t>Соловьева</w:t>
            </w:r>
            <w:r w:rsidRPr="00CE07B4">
              <w:t xml:space="preserve"> Ирин</w:t>
            </w:r>
            <w:r>
              <w:t>а</w:t>
            </w:r>
            <w:r w:rsidRPr="00CE07B4">
              <w:t xml:space="preserve"> Владимировн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 xml:space="preserve">8. 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>
              <w:t>Разумова</w:t>
            </w:r>
            <w:r w:rsidRPr="00CE07B4">
              <w:t xml:space="preserve"> Ирин</w:t>
            </w:r>
            <w:r>
              <w:t>а</w:t>
            </w:r>
            <w:r w:rsidRPr="00CE07B4">
              <w:t xml:space="preserve"> Евгеньевн</w:t>
            </w:r>
            <w:r>
              <w:t>а</w:t>
            </w:r>
          </w:p>
        </w:tc>
      </w:tr>
      <w:tr w:rsidR="00D12B3B" w:rsidRPr="00CE07B4" w:rsidTr="00E37F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9.</w:t>
            </w:r>
          </w:p>
        </w:tc>
        <w:tc>
          <w:tcPr>
            <w:tcW w:w="6238" w:type="dxa"/>
          </w:tcPr>
          <w:p w:rsidR="00D12B3B" w:rsidRPr="00CE07B4" w:rsidRDefault="00D12B3B" w:rsidP="00E37FDD">
            <w:pPr>
              <w:ind w:left="96"/>
            </w:pPr>
            <w:r>
              <w:t>Саломатина</w:t>
            </w:r>
            <w:r w:rsidRPr="00CE07B4">
              <w:t xml:space="preserve"> Ирин</w:t>
            </w:r>
            <w:r>
              <w:t>а</w:t>
            </w:r>
            <w:r w:rsidRPr="00CE07B4">
              <w:t xml:space="preserve"> Юрьевн</w:t>
            </w:r>
            <w:r>
              <w:t>а</w:t>
            </w:r>
          </w:p>
        </w:tc>
      </w:tr>
    </w:tbl>
    <w:p w:rsidR="00A5064B" w:rsidRPr="00A5064B" w:rsidRDefault="00A5064B" w:rsidP="00FC68B0"/>
    <w:p w:rsidR="00F32C7D" w:rsidRDefault="00F32C7D" w:rsidP="00F32C7D">
      <w:r>
        <w:t xml:space="preserve">    </w:t>
      </w:r>
      <w:r w:rsidR="00AC3566">
        <w:t xml:space="preserve">                              </w:t>
      </w:r>
    </w:p>
    <w:p w:rsidR="00F32C7D" w:rsidRDefault="009C1360" w:rsidP="00F32C7D">
      <w:pPr>
        <w:rPr>
          <w:u w:val="single"/>
        </w:rPr>
      </w:pPr>
      <w:r>
        <w:rPr>
          <w:u w:val="single"/>
        </w:rPr>
        <w:t>2</w:t>
      </w:r>
      <w:r w:rsidR="00F32C7D">
        <w:rPr>
          <w:u w:val="single"/>
        </w:rPr>
        <w:t xml:space="preserve">. Комиссия </w:t>
      </w:r>
      <w:r w:rsidRPr="009C1360">
        <w:rPr>
          <w:u w:val="single"/>
        </w:rPr>
        <w:t>по вопросам жилищно-коммунального хозяйства, местному самоуправлению и  социальной политике</w:t>
      </w:r>
      <w:r w:rsidR="00F32C7D">
        <w:rPr>
          <w:u w:val="single"/>
        </w:rPr>
        <w:t>:</w:t>
      </w:r>
    </w:p>
    <w:p w:rsidR="00F32C7D" w:rsidRDefault="00F32C7D" w:rsidP="00F32C7D">
      <w:pPr>
        <w:rPr>
          <w:u w:val="single"/>
        </w:rPr>
      </w:pPr>
    </w:p>
    <w:p w:rsidR="00073577" w:rsidRPr="00D12B3B" w:rsidRDefault="00073577" w:rsidP="00073577">
      <w:pPr>
        <w:rPr>
          <w:u w:val="single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662"/>
        <w:gridCol w:w="6288"/>
      </w:tblGrid>
      <w:tr w:rsidR="00D12B3B" w:rsidRPr="00D12B3B" w:rsidTr="00E37FDD">
        <w:trPr>
          <w:trHeight w:val="279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1.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 w:rsidRPr="00CE07B4">
              <w:t>Кольчугин Александр Евгеньевич</w:t>
            </w:r>
          </w:p>
        </w:tc>
      </w:tr>
      <w:tr w:rsidR="00D12B3B" w:rsidRPr="00D12B3B" w:rsidTr="00E37FDD">
        <w:trPr>
          <w:trHeight w:val="92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2.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 w:rsidRPr="00CE07B4">
              <w:t>Рябов Константин Борисович</w:t>
            </w:r>
          </w:p>
        </w:tc>
      </w:tr>
      <w:tr w:rsidR="00D12B3B" w:rsidRPr="00D12B3B" w:rsidTr="00E37FDD">
        <w:trPr>
          <w:trHeight w:val="258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3.</w:t>
            </w:r>
          </w:p>
        </w:tc>
        <w:tc>
          <w:tcPr>
            <w:tcW w:w="6288" w:type="dxa"/>
            <w:vAlign w:val="center"/>
          </w:tcPr>
          <w:p w:rsidR="00D12B3B" w:rsidRPr="00CE07B4" w:rsidRDefault="00D12B3B" w:rsidP="00E37FD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07B4">
              <w:rPr>
                <w:sz w:val="24"/>
                <w:szCs w:val="24"/>
              </w:rPr>
              <w:t>Прохоров Олег Вячеславович</w:t>
            </w:r>
          </w:p>
        </w:tc>
      </w:tr>
      <w:tr w:rsidR="00D12B3B" w:rsidRPr="00D12B3B" w:rsidTr="00E37FDD">
        <w:trPr>
          <w:trHeight w:val="330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4.</w:t>
            </w:r>
          </w:p>
        </w:tc>
        <w:tc>
          <w:tcPr>
            <w:tcW w:w="6288" w:type="dxa"/>
            <w:vAlign w:val="center"/>
          </w:tcPr>
          <w:p w:rsidR="00D12B3B" w:rsidRPr="00CE07B4" w:rsidRDefault="00D12B3B" w:rsidP="00E37FDD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07B4">
              <w:rPr>
                <w:sz w:val="24"/>
                <w:szCs w:val="24"/>
              </w:rPr>
              <w:t>Парфенов Иван Семенович</w:t>
            </w:r>
          </w:p>
        </w:tc>
      </w:tr>
      <w:tr w:rsidR="00D12B3B" w:rsidRPr="00D12B3B" w:rsidTr="00E37FDD">
        <w:trPr>
          <w:trHeight w:val="25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5.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>
              <w:t>Ковалева</w:t>
            </w:r>
            <w:r w:rsidRPr="00CE07B4">
              <w:t xml:space="preserve"> Людмил</w:t>
            </w:r>
            <w:r>
              <w:t>а</w:t>
            </w:r>
            <w:r w:rsidRPr="00CE07B4">
              <w:t xml:space="preserve"> Николаевн</w:t>
            </w:r>
            <w:r>
              <w:t>а</w:t>
            </w:r>
          </w:p>
        </w:tc>
      </w:tr>
      <w:tr w:rsidR="00D12B3B" w:rsidRPr="00D12B3B" w:rsidTr="00E37FDD"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6.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 w:rsidRPr="00CE07B4">
              <w:t>Манков Никит</w:t>
            </w:r>
            <w:r>
              <w:t>а</w:t>
            </w:r>
            <w:r w:rsidRPr="00CE07B4">
              <w:t xml:space="preserve"> Сергеевич</w:t>
            </w:r>
          </w:p>
        </w:tc>
      </w:tr>
      <w:tr w:rsidR="00D12B3B" w:rsidRPr="00D12B3B" w:rsidTr="00E37FDD">
        <w:trPr>
          <w:trHeight w:val="300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7.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 w:rsidRPr="00CE07B4">
              <w:t>Осинин Олег Вадимович</w:t>
            </w:r>
          </w:p>
        </w:tc>
      </w:tr>
      <w:tr w:rsidR="00D12B3B" w:rsidRPr="00D12B3B" w:rsidTr="00E37FDD"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 xml:space="preserve">8. 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>
              <w:t>Толстоносова</w:t>
            </w:r>
            <w:r w:rsidRPr="00CE07B4">
              <w:t xml:space="preserve"> Елен</w:t>
            </w:r>
            <w:r>
              <w:t>а</w:t>
            </w:r>
            <w:r w:rsidRPr="00CE07B4">
              <w:t xml:space="preserve"> Николаевн</w:t>
            </w:r>
            <w:r>
              <w:t>а</w:t>
            </w:r>
          </w:p>
        </w:tc>
      </w:tr>
      <w:tr w:rsidR="00D12B3B" w:rsidRPr="00D12B3B" w:rsidTr="00E37FDD"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9.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 w:rsidRPr="00CE07B4">
              <w:t>Соловьев</w:t>
            </w:r>
            <w:r>
              <w:t xml:space="preserve"> Евгений</w:t>
            </w:r>
            <w:r w:rsidRPr="00CE07B4">
              <w:t xml:space="preserve"> Евгеньевич</w:t>
            </w:r>
          </w:p>
        </w:tc>
      </w:tr>
      <w:tr w:rsidR="00D12B3B" w:rsidRPr="00D12B3B" w:rsidTr="00E37FDD">
        <w:trPr>
          <w:trHeight w:val="285"/>
        </w:trPr>
        <w:tc>
          <w:tcPr>
            <w:tcW w:w="662" w:type="dxa"/>
          </w:tcPr>
          <w:p w:rsidR="00D12B3B" w:rsidRPr="00CE07B4" w:rsidRDefault="00D12B3B" w:rsidP="00E37FDD">
            <w:pPr>
              <w:ind w:left="96"/>
            </w:pPr>
            <w:r w:rsidRPr="00CE07B4">
              <w:t>10.</w:t>
            </w:r>
          </w:p>
        </w:tc>
        <w:tc>
          <w:tcPr>
            <w:tcW w:w="6288" w:type="dxa"/>
          </w:tcPr>
          <w:p w:rsidR="00D12B3B" w:rsidRPr="00CE07B4" w:rsidRDefault="00D12B3B" w:rsidP="00E37FDD">
            <w:pPr>
              <w:ind w:left="96"/>
            </w:pPr>
            <w:r>
              <w:t>Мусатова Галина</w:t>
            </w:r>
            <w:r w:rsidRPr="00CE07B4">
              <w:t xml:space="preserve"> Александровн</w:t>
            </w:r>
            <w:r>
              <w:t>а</w:t>
            </w:r>
          </w:p>
        </w:tc>
      </w:tr>
    </w:tbl>
    <w:p w:rsidR="00A5064B" w:rsidRPr="00213286" w:rsidRDefault="00A5064B" w:rsidP="00F32C7D">
      <w:pPr>
        <w:shd w:val="clear" w:color="auto" w:fill="FFFFFF"/>
        <w:tabs>
          <w:tab w:val="left" w:pos="8760"/>
        </w:tabs>
        <w:spacing w:line="274" w:lineRule="exact"/>
        <w:ind w:right="-29"/>
      </w:pPr>
    </w:p>
    <w:sectPr w:rsidR="00A5064B" w:rsidRPr="00213286" w:rsidSect="0090779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3A"/>
    <w:multiLevelType w:val="multilevel"/>
    <w:tmpl w:val="79145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79"/>
        </w:tabs>
        <w:ind w:left="37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  <w:color w:val="000000"/>
      </w:rPr>
    </w:lvl>
  </w:abstractNum>
  <w:abstractNum w:abstractNumId="1">
    <w:nsid w:val="11F04A08"/>
    <w:multiLevelType w:val="hybridMultilevel"/>
    <w:tmpl w:val="EEDAC34C"/>
    <w:lvl w:ilvl="0" w:tplc="8BE8C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B2203"/>
    <w:multiLevelType w:val="multilevel"/>
    <w:tmpl w:val="1C56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3A2357B"/>
    <w:multiLevelType w:val="hybridMultilevel"/>
    <w:tmpl w:val="F92CA41E"/>
    <w:lvl w:ilvl="0" w:tplc="76C00EB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5C1A24"/>
    <w:multiLevelType w:val="hybridMultilevel"/>
    <w:tmpl w:val="119615A8"/>
    <w:lvl w:ilvl="0" w:tplc="8BE8C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36B8C"/>
    <w:multiLevelType w:val="multilevel"/>
    <w:tmpl w:val="455E8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48F92F2C"/>
    <w:multiLevelType w:val="hybridMultilevel"/>
    <w:tmpl w:val="D68C70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24D0B72"/>
    <w:multiLevelType w:val="multilevel"/>
    <w:tmpl w:val="4690636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B2974EE"/>
    <w:multiLevelType w:val="hybridMultilevel"/>
    <w:tmpl w:val="90E8C20A"/>
    <w:lvl w:ilvl="0" w:tplc="8BE8CF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54F1B"/>
    <w:multiLevelType w:val="multilevel"/>
    <w:tmpl w:val="5F7C8C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C753952"/>
    <w:multiLevelType w:val="hybridMultilevel"/>
    <w:tmpl w:val="EC7A989C"/>
    <w:lvl w:ilvl="0" w:tplc="DA800AB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C1C3E"/>
    <w:multiLevelType w:val="multilevel"/>
    <w:tmpl w:val="455E88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6DAC3771"/>
    <w:multiLevelType w:val="multilevel"/>
    <w:tmpl w:val="455E88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6FFA2929"/>
    <w:multiLevelType w:val="multilevel"/>
    <w:tmpl w:val="E3582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4"/>
    <w:rsid w:val="000164B3"/>
    <w:rsid w:val="000216C3"/>
    <w:rsid w:val="00061B80"/>
    <w:rsid w:val="00063509"/>
    <w:rsid w:val="00071DAA"/>
    <w:rsid w:val="00072DBA"/>
    <w:rsid w:val="00073577"/>
    <w:rsid w:val="00094EB6"/>
    <w:rsid w:val="000B7EE9"/>
    <w:rsid w:val="000D2AAB"/>
    <w:rsid w:val="000F29AE"/>
    <w:rsid w:val="001019C2"/>
    <w:rsid w:val="00122A54"/>
    <w:rsid w:val="001A3734"/>
    <w:rsid w:val="001D5A1C"/>
    <w:rsid w:val="001D6A1A"/>
    <w:rsid w:val="00213286"/>
    <w:rsid w:val="002A3C60"/>
    <w:rsid w:val="002A4360"/>
    <w:rsid w:val="002B2D0C"/>
    <w:rsid w:val="002F54B3"/>
    <w:rsid w:val="003039E8"/>
    <w:rsid w:val="003264DC"/>
    <w:rsid w:val="00326A4F"/>
    <w:rsid w:val="00345213"/>
    <w:rsid w:val="00356637"/>
    <w:rsid w:val="003703AD"/>
    <w:rsid w:val="003B5FA4"/>
    <w:rsid w:val="003F6878"/>
    <w:rsid w:val="00410247"/>
    <w:rsid w:val="0041577C"/>
    <w:rsid w:val="004435A5"/>
    <w:rsid w:val="00444883"/>
    <w:rsid w:val="00464B73"/>
    <w:rsid w:val="005205B0"/>
    <w:rsid w:val="00531D2C"/>
    <w:rsid w:val="0054029F"/>
    <w:rsid w:val="005455A0"/>
    <w:rsid w:val="00563559"/>
    <w:rsid w:val="005661FE"/>
    <w:rsid w:val="005C3951"/>
    <w:rsid w:val="005D4CF4"/>
    <w:rsid w:val="006031A7"/>
    <w:rsid w:val="00635B49"/>
    <w:rsid w:val="00645210"/>
    <w:rsid w:val="00661414"/>
    <w:rsid w:val="00673AD0"/>
    <w:rsid w:val="006A7333"/>
    <w:rsid w:val="006C01CE"/>
    <w:rsid w:val="006C0FED"/>
    <w:rsid w:val="006D1E30"/>
    <w:rsid w:val="006E1CBE"/>
    <w:rsid w:val="00701585"/>
    <w:rsid w:val="007109F5"/>
    <w:rsid w:val="0071558D"/>
    <w:rsid w:val="00746B59"/>
    <w:rsid w:val="00781674"/>
    <w:rsid w:val="00786A5C"/>
    <w:rsid w:val="008232F7"/>
    <w:rsid w:val="00825DE1"/>
    <w:rsid w:val="00873365"/>
    <w:rsid w:val="008746F7"/>
    <w:rsid w:val="00907795"/>
    <w:rsid w:val="00937050"/>
    <w:rsid w:val="0097361A"/>
    <w:rsid w:val="00991B9B"/>
    <w:rsid w:val="009C1360"/>
    <w:rsid w:val="00A07A48"/>
    <w:rsid w:val="00A27627"/>
    <w:rsid w:val="00A45A61"/>
    <w:rsid w:val="00A47B21"/>
    <w:rsid w:val="00A5064B"/>
    <w:rsid w:val="00A57D66"/>
    <w:rsid w:val="00A970B5"/>
    <w:rsid w:val="00AC3566"/>
    <w:rsid w:val="00AC706D"/>
    <w:rsid w:val="00B002B8"/>
    <w:rsid w:val="00B411B5"/>
    <w:rsid w:val="00B5109E"/>
    <w:rsid w:val="00B71DBD"/>
    <w:rsid w:val="00BC5A6B"/>
    <w:rsid w:val="00BF10A8"/>
    <w:rsid w:val="00C2337B"/>
    <w:rsid w:val="00C40E14"/>
    <w:rsid w:val="00C95368"/>
    <w:rsid w:val="00CB63A5"/>
    <w:rsid w:val="00CC0708"/>
    <w:rsid w:val="00CC13A9"/>
    <w:rsid w:val="00CE4A8A"/>
    <w:rsid w:val="00D12B3B"/>
    <w:rsid w:val="00D213A9"/>
    <w:rsid w:val="00D50B92"/>
    <w:rsid w:val="00D66227"/>
    <w:rsid w:val="00D92F9C"/>
    <w:rsid w:val="00D96674"/>
    <w:rsid w:val="00DD3BA1"/>
    <w:rsid w:val="00DF5A20"/>
    <w:rsid w:val="00E2398F"/>
    <w:rsid w:val="00E3096B"/>
    <w:rsid w:val="00E33AC0"/>
    <w:rsid w:val="00E37FDD"/>
    <w:rsid w:val="00E452AB"/>
    <w:rsid w:val="00E779D8"/>
    <w:rsid w:val="00EA208B"/>
    <w:rsid w:val="00EA5EDA"/>
    <w:rsid w:val="00EE0C1F"/>
    <w:rsid w:val="00EF0ED1"/>
    <w:rsid w:val="00F1417C"/>
    <w:rsid w:val="00F32C7D"/>
    <w:rsid w:val="00F3354A"/>
    <w:rsid w:val="00F815D1"/>
    <w:rsid w:val="00FC42D5"/>
    <w:rsid w:val="00FC68B0"/>
    <w:rsid w:val="00FD100B"/>
    <w:rsid w:val="00FD60EB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5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link w:val="ConsPlusNormal0"/>
    <w:rsid w:val="00122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2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2A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22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D92F9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2"/>
    <w:rsid w:val="00D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A07A48"/>
    <w:rPr>
      <w:rFonts w:ascii="Arial" w:hAnsi="Arial" w:cs="Arial"/>
      <w:lang w:val="ru-RU" w:eastAsia="ru-RU" w:bidi="ar-SA"/>
    </w:rPr>
  </w:style>
  <w:style w:type="character" w:styleId="a5">
    <w:name w:val="Hyperlink"/>
    <w:rsid w:val="00326A4F"/>
    <w:rPr>
      <w:color w:val="0000FF"/>
      <w:u w:val="single"/>
    </w:rPr>
  </w:style>
  <w:style w:type="paragraph" w:styleId="a6">
    <w:name w:val="Body Text"/>
    <w:basedOn w:val="a"/>
    <w:rsid w:val="00DD3BA1"/>
    <w:pPr>
      <w:jc w:val="both"/>
    </w:pPr>
  </w:style>
  <w:style w:type="paragraph" w:styleId="a7">
    <w:name w:val="Body Text Indent"/>
    <w:basedOn w:val="a"/>
    <w:rsid w:val="00DD3BA1"/>
    <w:pPr>
      <w:ind w:left="360"/>
      <w:jc w:val="both"/>
    </w:pPr>
  </w:style>
  <w:style w:type="paragraph" w:styleId="3">
    <w:name w:val="Body Text Indent 3"/>
    <w:basedOn w:val="a"/>
    <w:rsid w:val="00DD3BA1"/>
    <w:pPr>
      <w:ind w:firstLine="567"/>
      <w:jc w:val="both"/>
    </w:pPr>
  </w:style>
  <w:style w:type="paragraph" w:customStyle="1" w:styleId="BodyText2">
    <w:name w:val="Body Text 2"/>
    <w:basedOn w:val="a"/>
    <w:rsid w:val="00DD3BA1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Normal">
    <w:name w:val="ConsNormal"/>
    <w:rsid w:val="00DD3B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2"/>
    <w:rsid w:val="00DD3B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D9D9D9"/>
      </w:tcPr>
    </w:tblStylePr>
  </w:style>
  <w:style w:type="paragraph" w:styleId="a8">
    <w:name w:val="Subtitle"/>
    <w:basedOn w:val="a"/>
    <w:qFormat/>
    <w:rsid w:val="00E452AB"/>
    <w:pPr>
      <w:jc w:val="center"/>
    </w:pPr>
    <w:rPr>
      <w:b/>
      <w:sz w:val="36"/>
      <w:szCs w:val="20"/>
    </w:rPr>
  </w:style>
  <w:style w:type="character" w:customStyle="1" w:styleId="a9">
    <w:name w:val="Основной текст_"/>
    <w:link w:val="1"/>
    <w:locked/>
    <w:rsid w:val="00D12B3B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12B3B"/>
    <w:pPr>
      <w:shd w:val="clear" w:color="auto" w:fill="FFFFFF"/>
      <w:spacing w:line="0" w:lineRule="atLeast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5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link w:val="ConsPlusNormal0"/>
    <w:rsid w:val="00122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2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2A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22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"/>
    <w:basedOn w:val="a"/>
    <w:link w:val="a0"/>
    <w:rsid w:val="00D92F9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2"/>
    <w:rsid w:val="00D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A07A48"/>
    <w:rPr>
      <w:rFonts w:ascii="Arial" w:hAnsi="Arial" w:cs="Arial"/>
      <w:lang w:val="ru-RU" w:eastAsia="ru-RU" w:bidi="ar-SA"/>
    </w:rPr>
  </w:style>
  <w:style w:type="character" w:styleId="a5">
    <w:name w:val="Hyperlink"/>
    <w:rsid w:val="00326A4F"/>
    <w:rPr>
      <w:color w:val="0000FF"/>
      <w:u w:val="single"/>
    </w:rPr>
  </w:style>
  <w:style w:type="paragraph" w:styleId="a6">
    <w:name w:val="Body Text"/>
    <w:basedOn w:val="a"/>
    <w:rsid w:val="00DD3BA1"/>
    <w:pPr>
      <w:jc w:val="both"/>
    </w:pPr>
  </w:style>
  <w:style w:type="paragraph" w:styleId="a7">
    <w:name w:val="Body Text Indent"/>
    <w:basedOn w:val="a"/>
    <w:rsid w:val="00DD3BA1"/>
    <w:pPr>
      <w:ind w:left="360"/>
      <w:jc w:val="both"/>
    </w:pPr>
  </w:style>
  <w:style w:type="paragraph" w:styleId="3">
    <w:name w:val="Body Text Indent 3"/>
    <w:basedOn w:val="a"/>
    <w:rsid w:val="00DD3BA1"/>
    <w:pPr>
      <w:ind w:firstLine="567"/>
      <w:jc w:val="both"/>
    </w:pPr>
  </w:style>
  <w:style w:type="paragraph" w:customStyle="1" w:styleId="BodyText2">
    <w:name w:val="Body Text 2"/>
    <w:basedOn w:val="a"/>
    <w:rsid w:val="00DD3BA1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Normal">
    <w:name w:val="ConsNormal"/>
    <w:rsid w:val="00DD3B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2"/>
    <w:rsid w:val="00DD3B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D9D9D9"/>
      </w:tcPr>
    </w:tblStylePr>
  </w:style>
  <w:style w:type="paragraph" w:styleId="a8">
    <w:name w:val="Subtitle"/>
    <w:basedOn w:val="a"/>
    <w:qFormat/>
    <w:rsid w:val="00E452AB"/>
    <w:pPr>
      <w:jc w:val="center"/>
    </w:pPr>
    <w:rPr>
      <w:b/>
      <w:sz w:val="36"/>
      <w:szCs w:val="20"/>
    </w:rPr>
  </w:style>
  <w:style w:type="character" w:customStyle="1" w:styleId="a9">
    <w:name w:val="Основной текст_"/>
    <w:link w:val="1"/>
    <w:locked/>
    <w:rsid w:val="00D12B3B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12B3B"/>
    <w:pPr>
      <w:shd w:val="clear" w:color="auto" w:fill="FFFFFF"/>
      <w:spacing w:line="0" w:lineRule="atLeast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A542-8514-4F19-98CD-FCD3CB22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cp:lastPrinted>2020-10-04T07:16:00Z</cp:lastPrinted>
  <dcterms:created xsi:type="dcterms:W3CDTF">2020-10-14T09:52:00Z</dcterms:created>
  <dcterms:modified xsi:type="dcterms:W3CDTF">2020-10-14T09:52:00Z</dcterms:modified>
</cp:coreProperties>
</file>